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F5" w:rsidRDefault="00C921F5"/>
    <w:p w:rsidR="00C921F5" w:rsidRDefault="00C921F5"/>
    <w:p w:rsidR="00C921F5" w:rsidRDefault="006060AE">
      <w:r>
        <w:rPr>
          <w:noProof/>
          <w:lang w:eastAsia="ru-RU"/>
        </w:rPr>
        <w:drawing>
          <wp:inline distT="0" distB="0" distL="0" distR="0">
            <wp:extent cx="6193766" cy="4304581"/>
            <wp:effectExtent l="19050" t="0" r="0" b="0"/>
            <wp:docPr id="1" name="Рисунок 1" descr="C:\Users\User\Pictures\002d7be6-93ab9738-771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02d7be6-93ab9738-771x7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68" cy="4306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F5" w:rsidRDefault="006060AE" w:rsidP="00C921F5">
      <w:pPr>
        <w:pStyle w:val="a3"/>
        <w:spacing w:before="0" w:beforeAutospacing="0" w:after="0" w:afterAutospacing="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921F5">
        <w:t>Главной  задачей  занятия «Разговоры о важном», которое прошло 21 апреля,  было  формирование у обучающихся понимания того, что охрана здоровья граждан России – приоритет государственной политики страны, что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921F5" w:rsidRDefault="00C921F5" w:rsidP="00C921F5">
      <w:pPr>
        <w:pStyle w:val="a3"/>
        <w:spacing w:before="0" w:beforeAutospacing="0" w:after="0" w:afterAutospacing="0"/>
      </w:pPr>
      <w:r>
        <w:tab/>
        <w:t>Ребята говорили о роли врачей и медицинских работников, об истории отечественного здравоохранения и о том, как медицина влияет на качество жизни каждого человека.</w:t>
      </w:r>
      <w:r>
        <w:br/>
      </w:r>
      <w:r>
        <w:tab/>
        <w:t>Почему медицина — это больше, чем профессия? Это служение людям, ежедневный труд, требующий высокой ответственности, сострадания и глубоких знаний. Врач, фельдшер, медсестра — герои, чья работа спасает жизни.</w:t>
      </w:r>
      <w:r>
        <w:br/>
      </w:r>
      <w:r>
        <w:tab/>
        <w:t>На занятии учащиеся  узнали, как развивалась медицина в России, какие открытия сделали наши учёные, как современные технологии помогают врачам делать невозможное, выполнили интерактивное задание.</w:t>
      </w:r>
    </w:p>
    <w:p w:rsidR="00C921F5" w:rsidRDefault="00C921F5" w:rsidP="00C921F5">
      <w:pPr>
        <w:pStyle w:val="a3"/>
      </w:pPr>
      <w:r>
        <w:rPr>
          <w:rStyle w:val="a4"/>
        </w:rPr>
        <w:t>#</w:t>
      </w:r>
      <w:proofErr w:type="spellStart"/>
      <w:r>
        <w:rPr>
          <w:rStyle w:val="a4"/>
        </w:rPr>
        <w:t>Разговорыоважном</w:t>
      </w:r>
      <w:proofErr w:type="spellEnd"/>
    </w:p>
    <w:p w:rsidR="00C921F5" w:rsidRDefault="00C921F5"/>
    <w:p w:rsidR="00C921F5" w:rsidRDefault="00C921F5"/>
    <w:sectPr w:rsidR="00C921F5" w:rsidSect="0039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21F5"/>
    <w:rsid w:val="00390B3C"/>
    <w:rsid w:val="006060AE"/>
    <w:rsid w:val="00C9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1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2025-04-21T10:30:00Z</dcterms:created>
  <dcterms:modified xsi:type="dcterms:W3CDTF">2025-04-21T10:55:00Z</dcterms:modified>
</cp:coreProperties>
</file>